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7301C" w14:textId="77777777" w:rsidR="00B45BDF" w:rsidRDefault="00B45BDF" w:rsidP="00B45BDF">
      <w:pPr>
        <w:shd w:val="clear" w:color="auto" w:fill="FFFFFF"/>
        <w:tabs>
          <w:tab w:val="num" w:pos="720"/>
        </w:tabs>
        <w:spacing w:after="0" w:line="240" w:lineRule="auto"/>
        <w:ind w:left="720" w:hanging="360"/>
        <w:textAlignment w:val="baseline"/>
      </w:pPr>
    </w:p>
    <w:p w14:paraId="007EB25A" w14:textId="77777777" w:rsidR="00B45BDF" w:rsidRDefault="00B45BDF" w:rsidP="00B45B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A4A4A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color w:val="4A4A4A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 xml:space="preserve">Консультация для родителей </w:t>
      </w:r>
    </w:p>
    <w:p w14:paraId="47F722AF" w14:textId="2148CA1E" w:rsidR="00B45BDF" w:rsidRPr="00B45BDF" w:rsidRDefault="00B45BDF" w:rsidP="00B45B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A4A4A"/>
          <w:spacing w:val="9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color w:val="4A4A4A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«Искусство хвалить ребёнка»</w:t>
      </w:r>
    </w:p>
    <w:p w14:paraId="0E676085" w14:textId="77777777" w:rsidR="00B45BDF" w:rsidRDefault="00B45BDF" w:rsidP="00B45BD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</w:p>
    <w:p w14:paraId="6EFA7E0B" w14:textId="178CC4D2" w:rsidR="00B45BDF" w:rsidRPr="00B45BDF" w:rsidRDefault="00B45BDF" w:rsidP="00B45BD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Главное правило, которое нужно запомнить родителям: хвалить ребенка совершенно необходимо! Маленький человек должен начинать любое дело с ощущением успеха и позитивным настроением.</w:t>
      </w:r>
    </w:p>
    <w:p w14:paraId="1AC27079" w14:textId="77777777" w:rsidR="00B45BDF" w:rsidRPr="00B45BDF" w:rsidRDefault="00B45BDF" w:rsidP="00B45BD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Большинство родителей уверены в том, что похвала позволяет ребенку убедиться в родительской любви, обрести уверенность в своих силах и заряжает оптимизмом. Между тем, похвала, которая бывает «полезной» и «вредной» – таит в себе массу коварных и хитрых моментов. Это своего рода искусство… искусство воспитания. И овладеть этим искусством поможет ряд несложных правил, усвоив которые, родители смогут избежать многих ошибок.</w:t>
      </w:r>
    </w:p>
    <w:p w14:paraId="30618AD4" w14:textId="77777777" w:rsidR="00B45BDF" w:rsidRPr="00B45BDF" w:rsidRDefault="00B45BDF" w:rsidP="00B45BD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В детском возрасте ребенку важно и нужно знать, что и когда он делает правильно. Похвала от родителей в этом возрасте дает большой эмоциональный подъем, помогает чувствовать себя свободным и раскрепощенным. Вовремя сказанная похвала помогает поверить в свои силы.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br/>
        <w:t>Неуверенный в себе ребенок может стать мишенью для издевательств и насмешек со стороны сверстников. Только посредством похвалы можно поднять его самооценку и уверенность. Не надо ждать, когда он сделает что-то необычное, «совершит подвиг», причину для похвалы можно найти всегда.</w:t>
      </w:r>
    </w:p>
    <w:p w14:paraId="2917BBB0" w14:textId="77777777" w:rsidR="00B45BDF" w:rsidRPr="00B45BDF" w:rsidRDefault="00B45BDF" w:rsidP="00B45BD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Как правильно хвалить ребенка?</w:t>
      </w:r>
    </w:p>
    <w:p w14:paraId="0E880C28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Хвалите ребенка за конкретные действия. 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Хвалите так, чтобы он понимал, что именно сделал хорошо и почему вообще это хорошо.</w:t>
      </w:r>
      <w:r w:rsidRPr="00B45BDF">
        <w:rPr>
          <w:rFonts w:ascii="Times New Roman" w:eastAsia="Times New Roman" w:hAnsi="Times New Roman" w:cs="Times New Roman"/>
          <w:b/>
          <w:b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Например, если хвалите за то, что он нарисовал красивый рисунок, обратите внимание на детали: «Такое солнышко красивое у тебя получилось! И птичка как настоящая». Избегайте таких фраз: «Ты такой молодец! Настоящий художник!». Даже обращенная к маленькому ребенку похвала, должна быть адекватна ситуации. Важно хвалить действие, а не личность. Можно также указать на то, какую трудную задачу выполнил малыш, например: «Это очень непросто – нарисовать птичку, ты молодец»</w:t>
      </w:r>
    </w:p>
    <w:p w14:paraId="14471D5F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Подкрепляйте похвалу невербальными действиями: улыбкой, объятием, поцелуем.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 Ребенок должен чувствовать, что родитель искренне обрадован его действием, а не похвалил его, только чтобы «отвязаться» от него.</w:t>
      </w:r>
    </w:p>
    <w:p w14:paraId="073E79E4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Никогда не сравнивайте ребенка с другими.</w:t>
      </w:r>
      <w:r w:rsidRPr="00B45BDF">
        <w:rPr>
          <w:rFonts w:ascii="Times New Roman" w:eastAsia="Times New Roman" w:hAnsi="Times New Roman" w:cs="Times New Roman"/>
          <w:b/>
          <w:b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 Нежелательно сравнивать свое дитя с другими детьми, когда указываете на его ошибки. С похвалой дела обстоят так же. Когда хвалите ребенка, не надо указывать, что он сделал что-то лучше Даши или Саши. Не нужно воспитывать в нем чувство превосходства. У каждого ребенка свой ум, опыт и прошлое. Каждый ребенок уникален. Поощряйте детей к развитию их собственной индивидуальности. И хвалите ребенка за его усилия, а не за то, что он лучше, чем любой другой ребенок.</w:t>
      </w:r>
    </w:p>
    <w:p w14:paraId="02D6D209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 перехваливайте ребенка. Не нужно хвалить за каждую мелочь, иначе смысл похвалы потеряется</w:t>
      </w:r>
      <w:r w:rsidRPr="00B45BDF">
        <w:rPr>
          <w:rFonts w:ascii="Times New Roman" w:eastAsia="Times New Roman" w:hAnsi="Times New Roman" w:cs="Times New Roman"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 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И этим родитель рискует, что через некоторое время ребенок будет ожидать поощрения, чуть ли не за каждое свое действие или за каждый поступок. А если не дождется, будет в недоумении и растерянности. Все имеет свой предел. Если вы будете проявлять излишний энтузиазм, ребенок почувствует давление со стороны. Он спросит себя: «А что, если я не смогу сделать это в следующий раз?» Ведите себя разумно</w:t>
      </w:r>
      <w:r w:rsidRPr="00B45BDF">
        <w:rPr>
          <w:rFonts w:ascii="Times New Roman" w:eastAsia="Times New Roman" w:hAnsi="Times New Roman" w:cs="Times New Roman"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06444B36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Старайтесь различать в похвале, что ребенку удается с легкостью, а что с трудом. Хвалите и поощряйте ребенка за усилия, а не за его природный </w:t>
      </w:r>
      <w:proofErr w:type="spellStart"/>
      <w:proofErr w:type="gramStart"/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талант.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Сильно</w:t>
      </w:r>
      <w:proofErr w:type="spellEnd"/>
      <w:proofErr w:type="gramEnd"/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 xml:space="preserve"> не акцентируйте внимание на природных данных (например: силе, гибкости). Наоборот, обращайте внимание на достижения ребенка, которые даются ему не без усилий. Хвалите его, если он старается и не сдается. Хваля ребенка за его природный талант, вы приносите ему больше вреда, чем пользы.</w:t>
      </w:r>
    </w:p>
    <w:p w14:paraId="050602FB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Будьте искренними и честными. 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Не преувеличивайте и не льстите, так как лесть в глазах ребенка выглядит дешево, эгоистично и мелко. Очень скоро малыш раскроет неискренность и тогда начнет относиться с подозрением к любому одобрению со стороны родителя.</w:t>
      </w:r>
    </w:p>
    <w:p w14:paraId="52AD0FAB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Будьте конкретны, поощряя ребенка. 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Посылать лишь общие комментарии на подобии «хорошо», «здорово», «прекрасно» легко. Но использовать конкретные описания немного труднее, потому что придется глубже вникнуть в то, чем ребенок занят и достаточно ли хорошо он справляется с тем, чем занят. Но результат стоит усилий. Описание делает похвалу искренней и неподдельной.</w:t>
      </w:r>
    </w:p>
    <w:p w14:paraId="543F026B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Смягчайте тон голоса</w:t>
      </w:r>
      <w:r w:rsidRPr="00B45BDF">
        <w:rPr>
          <w:rFonts w:ascii="Times New Roman" w:eastAsia="Times New Roman" w:hAnsi="Times New Roman" w:cs="Times New Roman"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 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Тон вашего голоса также отражает эмоции. То, как вы говорите, является гораздо более важным, чем то, что вы говорите. Простое слово «спасибо» может быть сказано как весьма вежливо, так и в серьезном гневе. Используйте только положительные слова и говорите их с чувством и искренностью.</w:t>
      </w:r>
    </w:p>
    <w:p w14:paraId="104C9A04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Здесь и сейчас. 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 xml:space="preserve">Застаньте ребенка за полезным занятием, убедитесь, что он все делает правильно и поощряйте его здесь и сейчас. Делайте это незамедлительно и спонтанно. Если вы упустите эту 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lastRenderedPageBreak/>
        <w:t>возможность и затяните с одобрением, то влияние похвалы будет разбавленным.</w:t>
      </w:r>
    </w:p>
    <w:p w14:paraId="65BD4871" w14:textId="77777777" w:rsidR="00B45BDF" w:rsidRPr="00B45BDF" w:rsidRDefault="00B45BDF" w:rsidP="00B45B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b/>
          <w:bCs/>
          <w:i/>
          <w:i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 спешите</w:t>
      </w:r>
      <w:r w:rsidRPr="00B45BDF">
        <w:rPr>
          <w:rFonts w:ascii="Times New Roman" w:eastAsia="Times New Roman" w:hAnsi="Times New Roman" w:cs="Times New Roman"/>
          <w:b/>
          <w:bCs/>
          <w:color w:val="4A4A4A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 Если родитель всегда спешит, лишь бы побыстрее похвалить ребенка, то он начинает подозревать вас в неискренности и думает, что вы делаете это машинально. Он начнет игнорировать ваши похвалы и, даже если вы будете искренны, в следующий раз он не обратит на них должного внимания.</w:t>
      </w:r>
    </w:p>
    <w:p w14:paraId="299111B6" w14:textId="77777777" w:rsidR="00B45BDF" w:rsidRPr="00B45BDF" w:rsidRDefault="00B45BDF" w:rsidP="00B45BD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 </w:t>
      </w:r>
    </w:p>
    <w:p w14:paraId="3D6133DB" w14:textId="77777777" w:rsidR="00B45BDF" w:rsidRPr="00B45BDF" w:rsidRDefault="00B45BDF" w:rsidP="00B45BDF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</w:pPr>
      <w:r w:rsidRPr="00B45BDF">
        <w:rPr>
          <w:rFonts w:ascii="Times New Roman" w:eastAsia="Times New Roman" w:hAnsi="Times New Roman" w:cs="Times New Roman"/>
          <w:color w:val="4A4A4A"/>
          <w:kern w:val="0"/>
          <w:sz w:val="28"/>
          <w:szCs w:val="28"/>
          <w:lang w:eastAsia="ru-RU"/>
          <w14:ligatures w14:val="none"/>
        </w:rPr>
        <w:t>Помните! Ваше внимание, любовь и ласка могут сделать для вашего ребенка больше, чем самый дорогой подарок. Поэтому чаще хвалите ребенка, чем осуждайте, подбадривайте, а не подмечайте неудачи, вселяйте надежду, а не подчеркивайте, что изменить ситуацию невозможно. Чтобы ребенок поверил в свой успех, в это должны поверить взрослые.</w:t>
      </w:r>
    </w:p>
    <w:p w14:paraId="60EDEE23" w14:textId="77777777" w:rsidR="00B60CB1" w:rsidRPr="00B45BDF" w:rsidRDefault="00B60CB1">
      <w:pPr>
        <w:rPr>
          <w:rFonts w:ascii="Times New Roman" w:hAnsi="Times New Roman" w:cs="Times New Roman"/>
          <w:sz w:val="28"/>
          <w:szCs w:val="28"/>
        </w:rPr>
      </w:pPr>
    </w:p>
    <w:sectPr w:rsidR="00B60CB1" w:rsidRPr="00B45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1F4F"/>
    <w:multiLevelType w:val="multilevel"/>
    <w:tmpl w:val="9B6AC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A13B65"/>
    <w:multiLevelType w:val="multilevel"/>
    <w:tmpl w:val="86D6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929300">
    <w:abstractNumId w:val="1"/>
  </w:num>
  <w:num w:numId="2" w16cid:durableId="41825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DF"/>
    <w:rsid w:val="00A15A3A"/>
    <w:rsid w:val="00AC6ABB"/>
    <w:rsid w:val="00B45BDF"/>
    <w:rsid w:val="00B60CB1"/>
    <w:rsid w:val="00F6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92AC"/>
  <w15:chartTrackingRefBased/>
  <w15:docId w15:val="{FF2A33D0-B9D8-452F-BE84-8DE8D9C7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5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B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B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B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5B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5B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5B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5B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5B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5B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5B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5B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5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5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5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5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5B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5B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5B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5B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5B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5B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6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2025-01-13T17:51:00Z</dcterms:created>
  <dcterms:modified xsi:type="dcterms:W3CDTF">2025-01-13T17:56:00Z</dcterms:modified>
</cp:coreProperties>
</file>